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66C6" w:rsidRPr="00B766C6" w:rsidRDefault="00D023FB" w:rsidP="00942881">
      <w:pPr>
        <w:pStyle w:val="a3"/>
        <w:numPr>
          <w:ilvl w:val="0"/>
          <w:numId w:val="1"/>
        </w:numPr>
        <w:ind w:left="360"/>
      </w:pPr>
      <w:r>
        <w:t xml:space="preserve">Для создания служебной записки </w:t>
      </w:r>
      <w:r w:rsidR="00B766C6">
        <w:t xml:space="preserve">на </w:t>
      </w:r>
      <w:r w:rsidR="00F43DB6">
        <w:t>ремонт оборудования</w:t>
      </w:r>
      <w:r w:rsidR="00B766C6">
        <w:t xml:space="preserve">, необходимо на начальной странице в </w:t>
      </w:r>
      <w:proofErr w:type="spellStart"/>
      <w:r w:rsidR="00B766C6">
        <w:t>виджете</w:t>
      </w:r>
      <w:proofErr w:type="spellEnd"/>
      <w:r w:rsidR="00B766C6">
        <w:t xml:space="preserve"> «Служебные записки </w:t>
      </w:r>
      <w:proofErr w:type="spellStart"/>
      <w:r w:rsidR="00B766C6">
        <w:t>ЧелГУ</w:t>
      </w:r>
      <w:proofErr w:type="spellEnd"/>
      <w:r w:rsidR="00B766C6">
        <w:t xml:space="preserve">» выбрать из списка «Заявка на </w:t>
      </w:r>
      <w:r w:rsidR="00F43DB6">
        <w:t>ремонт</w:t>
      </w:r>
      <w:r w:rsidR="00B766C6">
        <w:t>».</w:t>
      </w:r>
    </w:p>
    <w:p w:rsidR="00D023FB" w:rsidRPr="00270523" w:rsidRDefault="00B766C6" w:rsidP="00270523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100965</wp:posOffset>
                </wp:positionH>
                <wp:positionV relativeFrom="paragraph">
                  <wp:posOffset>909320</wp:posOffset>
                </wp:positionV>
                <wp:extent cx="1181100" cy="152400"/>
                <wp:effectExtent l="0" t="0" r="19050" b="19050"/>
                <wp:wrapNone/>
                <wp:docPr id="12" name="Прямоугольник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1100" cy="152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2" o:spid="_x0000_s1026" style="position:absolute;margin-left:7.95pt;margin-top:71.6pt;width:93pt;height:12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" filled="f" strokecolor="red" strokeweight="2pt"/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 wp14:anchorId="4DB4ADEE" wp14:editId="2758767E">
            <wp:extent cx="2228850" cy="1590675"/>
            <wp:effectExtent l="0" t="0" r="0" b="952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228850" cy="1590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23FB" w:rsidRPr="00543482" w:rsidRDefault="00D023FB" w:rsidP="00D023FB">
      <w:pPr>
        <w:pStyle w:val="a3"/>
        <w:numPr>
          <w:ilvl w:val="0"/>
          <w:numId w:val="1"/>
        </w:numPr>
      </w:pPr>
      <w:r>
        <w:t>Заполняем «Краткое содержание».</w:t>
      </w:r>
      <w:r w:rsidR="00716160">
        <w:t xml:space="preserve"> Заполняете шаблон</w:t>
      </w:r>
      <w:r>
        <w:t xml:space="preserve"> служебной записки.</w:t>
      </w:r>
    </w:p>
    <w:p w:rsidR="000C0526" w:rsidRDefault="00F43DB6" w:rsidP="00543482">
      <w:r>
        <w:rPr>
          <w:noProof/>
          <w:lang w:eastAsia="ru-RU"/>
        </w:rPr>
        <w:drawing>
          <wp:inline distT="0" distB="0" distL="0" distR="0" wp14:anchorId="4AB7F348" wp14:editId="38ADE2E2">
            <wp:extent cx="5940425" cy="3552886"/>
            <wp:effectExtent l="0" t="0" r="317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5528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C0526" w:rsidRDefault="000C0526" w:rsidP="000C0526">
      <w:pPr>
        <w:pStyle w:val="a3"/>
        <w:numPr>
          <w:ilvl w:val="0"/>
          <w:numId w:val="1"/>
        </w:numPr>
      </w:pPr>
      <w:r>
        <w:t xml:space="preserve">Далее нажимаем </w:t>
      </w:r>
      <w:r w:rsidR="00045A4E">
        <w:t xml:space="preserve">на </w:t>
      </w:r>
      <w:r>
        <w:t>кнопку</w:t>
      </w:r>
      <w:r w:rsidR="00045A4E">
        <w:t xml:space="preserve"> «Зарегистрировать»:</w:t>
      </w:r>
    </w:p>
    <w:p w:rsidR="000C0526" w:rsidRDefault="000C0526" w:rsidP="000C0526">
      <w:pPr>
        <w:pStyle w:val="a3"/>
      </w:pPr>
      <w:r>
        <w:rPr>
          <w:noProof/>
          <w:lang w:eastAsia="ru-RU"/>
        </w:rPr>
        <w:drawing>
          <wp:inline distT="0" distB="0" distL="0" distR="0" wp14:anchorId="3BF71005" wp14:editId="102E7366">
            <wp:extent cx="1428750" cy="390525"/>
            <wp:effectExtent l="0" t="0" r="0" b="9525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39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C0526" w:rsidRDefault="00045A4E" w:rsidP="000C0526">
      <w:pPr>
        <w:pStyle w:val="a3"/>
      </w:pPr>
      <w:r>
        <w:t>После нажатия на кнопку «Зарегистрировать» должно быть заполнено:</w:t>
      </w:r>
    </w:p>
    <w:p w:rsidR="00045A4E" w:rsidRDefault="00045A4E" w:rsidP="000C0526">
      <w:pPr>
        <w:pStyle w:val="a3"/>
      </w:pPr>
      <w:r>
        <w:rPr>
          <w:noProof/>
          <w:lang w:eastAsia="ru-RU"/>
        </w:rPr>
        <w:drawing>
          <wp:inline distT="0" distB="0" distL="0" distR="0" wp14:anchorId="2C066AF9" wp14:editId="4D0788C3">
            <wp:extent cx="3838575" cy="695325"/>
            <wp:effectExtent l="0" t="0" r="9525" b="9525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838575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43DB6" w:rsidRDefault="00F43DB6" w:rsidP="000C0526">
      <w:pPr>
        <w:pStyle w:val="a3"/>
      </w:pPr>
    </w:p>
    <w:p w:rsidR="00F43DB6" w:rsidRDefault="00F43DB6" w:rsidP="000C0526">
      <w:pPr>
        <w:pStyle w:val="a3"/>
      </w:pPr>
    </w:p>
    <w:p w:rsidR="00F43DB6" w:rsidRDefault="00F43DB6" w:rsidP="000C0526">
      <w:pPr>
        <w:pStyle w:val="a3"/>
      </w:pPr>
    </w:p>
    <w:p w:rsidR="00F43DB6" w:rsidRDefault="00F43DB6" w:rsidP="000C0526">
      <w:pPr>
        <w:pStyle w:val="a3"/>
      </w:pPr>
    </w:p>
    <w:p w:rsidR="00F43DB6" w:rsidRDefault="00F43DB6" w:rsidP="000C0526">
      <w:pPr>
        <w:pStyle w:val="a3"/>
      </w:pPr>
    </w:p>
    <w:p w:rsidR="00F43DB6" w:rsidRDefault="00F43DB6" w:rsidP="000C0526">
      <w:pPr>
        <w:pStyle w:val="a3"/>
      </w:pPr>
    </w:p>
    <w:p w:rsidR="00045A4E" w:rsidRPr="000C0526" w:rsidRDefault="00045A4E" w:rsidP="000C0526">
      <w:pPr>
        <w:pStyle w:val="a3"/>
      </w:pPr>
    </w:p>
    <w:p w:rsidR="00D023FB" w:rsidRDefault="00D023FB" w:rsidP="00D023FB">
      <w:pPr>
        <w:pStyle w:val="a3"/>
        <w:numPr>
          <w:ilvl w:val="0"/>
          <w:numId w:val="1"/>
        </w:numPr>
      </w:pPr>
      <w:r>
        <w:lastRenderedPageBreak/>
        <w:t>Далее нажимаем кнопку «Записать и закрыть». И в новом окне «Перейти к запуску процесса»</w:t>
      </w:r>
    </w:p>
    <w:p w:rsidR="00D023FB" w:rsidRDefault="00D023FB" w:rsidP="00D023FB">
      <w:pPr>
        <w:ind w:left="360"/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1671955" cy="731520"/>
            <wp:effectExtent l="0" t="0" r="444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1955" cy="73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1617" w:rsidRPr="00045A4E" w:rsidRDefault="00F43DB6" w:rsidP="00045A4E">
      <w:pPr>
        <w:ind w:left="360"/>
      </w:pPr>
      <w:r>
        <w:rPr>
          <w:noProof/>
          <w:lang w:eastAsia="ru-RU"/>
        </w:rPr>
        <w:drawing>
          <wp:inline distT="0" distB="0" distL="0" distR="0" wp14:anchorId="139A5789" wp14:editId="25A7314D">
            <wp:extent cx="4762500" cy="2162175"/>
            <wp:effectExtent l="0" t="0" r="0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2162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23FB" w:rsidRPr="00562F6D" w:rsidRDefault="00D023FB" w:rsidP="00D023FB">
      <w:pPr>
        <w:pStyle w:val="a3"/>
        <w:numPr>
          <w:ilvl w:val="0"/>
          <w:numId w:val="1"/>
        </w:numPr>
      </w:pPr>
      <w:r>
        <w:t>Двойным кликом выбираем руководителя</w:t>
      </w:r>
      <w:r w:rsidR="00A94B62">
        <w:t xml:space="preserve"> подразделения</w:t>
      </w:r>
      <w:r>
        <w:t xml:space="preserve"> </w:t>
      </w:r>
      <w:bookmarkStart w:id="0" w:name="_GoBack"/>
      <w:bookmarkEnd w:id="0"/>
      <w:r>
        <w:t>и нажимаем «Стартовать и закрыть».</w:t>
      </w:r>
    </w:p>
    <w:p w:rsidR="00562F6D" w:rsidRDefault="006D309F" w:rsidP="00562F6D">
      <w:pPr>
        <w:ind w:left="360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272415</wp:posOffset>
                </wp:positionH>
                <wp:positionV relativeFrom="paragraph">
                  <wp:posOffset>248920</wp:posOffset>
                </wp:positionV>
                <wp:extent cx="5829300" cy="200025"/>
                <wp:effectExtent l="0" t="0" r="19050" b="28575"/>
                <wp:wrapNone/>
                <wp:docPr id="8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29300" cy="2000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8" o:spid="_x0000_s1026" style="position:absolute;margin-left:21.45pt;margin-top:19.6pt;width:459pt;height:15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" filled="f" strokecolor="red" strokeweight="2pt"/>
            </w:pict>
          </mc:Fallback>
        </mc:AlternateContent>
      </w:r>
      <w:r w:rsidR="00AC72E9">
        <w:rPr>
          <w:noProof/>
          <w:lang w:eastAsia="ru-RU"/>
        </w:rPr>
        <w:drawing>
          <wp:inline distT="0" distB="0" distL="0" distR="0" wp14:anchorId="6D71933A" wp14:editId="0532F4EA">
            <wp:extent cx="5940425" cy="1069264"/>
            <wp:effectExtent l="0" t="0" r="317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0692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81D96" w:rsidRPr="00942881" w:rsidRDefault="00D023FB" w:rsidP="00562F6D">
      <w:pPr>
        <w:ind w:left="360"/>
        <w:rPr>
          <w:lang w:val="en-US"/>
        </w:rPr>
      </w:pPr>
      <w:r>
        <w:rPr>
          <w:noProof/>
          <w:lang w:eastAsia="ru-RU"/>
        </w:rPr>
        <w:drawing>
          <wp:inline distT="0" distB="0" distL="0" distR="0" wp14:anchorId="3221B36A" wp14:editId="51ECBC4E">
            <wp:extent cx="2743200" cy="77089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770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81D96" w:rsidRPr="009428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9C77EE"/>
    <w:multiLevelType w:val="hybridMultilevel"/>
    <w:tmpl w:val="A5F05F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23FB"/>
    <w:rsid w:val="00045A4E"/>
    <w:rsid w:val="000C0526"/>
    <w:rsid w:val="000D1A55"/>
    <w:rsid w:val="00270523"/>
    <w:rsid w:val="00543482"/>
    <w:rsid w:val="00562F6D"/>
    <w:rsid w:val="00621AF5"/>
    <w:rsid w:val="006D309F"/>
    <w:rsid w:val="00716160"/>
    <w:rsid w:val="00942881"/>
    <w:rsid w:val="00A94B62"/>
    <w:rsid w:val="00AC72E9"/>
    <w:rsid w:val="00B766C6"/>
    <w:rsid w:val="00D023FB"/>
    <w:rsid w:val="00F01617"/>
    <w:rsid w:val="00F43DB6"/>
    <w:rsid w:val="00F81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23FB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23F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023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023F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23FB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23F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023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023F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165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19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wic_System_Copyright xmlns="http://schemas.microsoft.com/sharepoint/v3/fields" xsi:nil="true"/>
    <ImageCreateDate xmlns="D8A85B45-8EFF-45D4-AB32-B138747DAFAE" xsi:nil="true"/>
    <_dlc_DocId xmlns="b29f6480-9804-4c2d-9163-b993160d2696">SQPFTJ6P7DFS-86-267</_dlc_DocId>
    <_dlc_DocIdUrl xmlns="b29f6480-9804-4c2d-9163-b993160d2696">
      <Url>https://char.csu.ru/personnel-department/_layouts/15/DocIdRedir.aspx?ID=SQPFTJ6P7DFS-86-267</Url>
      <Description>SQPFTJ6P7DFS-86-267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Изображение" ma:contentTypeID="0x0101009148F5A04DDD49CBA7127AADA5FB792B00AADE34325A8B49CDA8BB4DB53328F214000668AC584D95724A952598D59E6E2819" ma:contentTypeVersion="3" ma:contentTypeDescription="Отправка изображения." ma:contentTypeScope="" ma:versionID="7baad55aa8e305e7fee133605f69342e">
  <xsd:schema xmlns:xsd="http://www.w3.org/2001/XMLSchema" xmlns:xs="http://www.w3.org/2001/XMLSchema" xmlns:p="http://schemas.microsoft.com/office/2006/metadata/properties" xmlns:ns1="http://schemas.microsoft.com/sharepoint/v3" xmlns:ns2="D8A85B45-8EFF-45D4-AB32-B138747DAFAE" xmlns:ns3="http://schemas.microsoft.com/sharepoint/v3/fields" xmlns:ns4="b29f6480-9804-4c2d-9163-b993160d2696" targetNamespace="http://schemas.microsoft.com/office/2006/metadata/properties" ma:root="true" ma:fieldsID="04f2a03d4970eb72259b550d66501e9c" ns1:_="" ns2:_="" ns3:_="" ns4:_="">
    <xsd:import namespace="http://schemas.microsoft.com/sharepoint/v3"/>
    <xsd:import namespace="D8A85B45-8EFF-45D4-AB32-B138747DAFAE"/>
    <xsd:import namespace="http://schemas.microsoft.com/sharepoint/v3/fields"/>
    <xsd:import namespace="b29f6480-9804-4c2d-9163-b993160d2696"/>
    <xsd:element name="properties">
      <xsd:complexType>
        <xsd:sequence>
          <xsd:element name="documentManagement">
            <xsd:complexType>
              <xsd:all>
                <xsd:element ref="ns1:FileRef" minOccurs="0"/>
                <xsd:element ref="ns1:File_x0020_Type" minOccurs="0"/>
                <xsd:element ref="ns1:HTML_x0020_File_x0020_Type" minOccurs="0"/>
                <xsd:element ref="ns1:FSObjType" minOccurs="0"/>
                <xsd:element ref="ns2:ThumbnailExists" minOccurs="0"/>
                <xsd:element ref="ns2:PreviewExists" minOccurs="0"/>
                <xsd:element ref="ns2:ImageWidth" minOccurs="0"/>
                <xsd:element ref="ns2:ImageHeight" minOccurs="0"/>
                <xsd:element ref="ns2:ImageCreateDate" minOccurs="0"/>
                <xsd:element ref="ns3:wic_System_Copyright" minOccurs="0"/>
                <xsd:element ref="ns4:_dlc_DocId" minOccurs="0"/>
                <xsd:element ref="ns4:_dlc_DocIdUrl" minOccurs="0"/>
                <xsd:element ref="ns4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ileRef" ma:index="8" nillable="true" ma:displayName="Путь URL-адреса" ma:hidden="true" ma:list="Docs" ma:internalName="FileRef" ma:readOnly="true" ma:showField="FullUrl">
      <xsd:simpleType>
        <xsd:restriction base="dms:Lookup"/>
      </xsd:simpleType>
    </xsd:element>
    <xsd:element name="File_x0020_Type" ma:index="9" nillable="true" ma:displayName="Тип файла" ma:hidden="true" ma:internalName="File_x0020_Type" ma:readOnly="true">
      <xsd:simpleType>
        <xsd:restriction base="dms:Text"/>
      </xsd:simpleType>
    </xsd:element>
    <xsd:element name="HTML_x0020_File_x0020_Type" ma:index="10" nillable="true" ma:displayName="Тип HTML-файла" ma:hidden="true" ma:internalName="HTML_x0020_File_x0020_Type" ma:readOnly="true">
      <xsd:simpleType>
        <xsd:restriction base="dms:Text"/>
      </xsd:simpleType>
    </xsd:element>
    <xsd:element name="FSObjType" ma:index="11" nillable="true" ma:displayName="Тип элемента" ma:hidden="true" ma:list="Docs" ma:internalName="FSObjType" ma:readOnly="true" ma:showField="FSType">
      <xsd:simpleType>
        <xsd:restriction base="dms:Lookup"/>
      </xsd:simpleType>
    </xsd:element>
    <xsd:element name="PublishingStartDate" ma:index="30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31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A85B45-8EFF-45D4-AB32-B138747DAFAE" elementFormDefault="qualified">
    <xsd:import namespace="http://schemas.microsoft.com/office/2006/documentManagement/types"/>
    <xsd:import namespace="http://schemas.microsoft.com/office/infopath/2007/PartnerControls"/>
    <xsd:element name="ThumbnailExists" ma:index="18" nillable="true" ma:displayName="Эскиз существует" ma:default="FALSE" ma:hidden="true" ma:internalName="ThumbnailExists" ma:readOnly="true">
      <xsd:simpleType>
        <xsd:restriction base="dms:Boolean"/>
      </xsd:simpleType>
    </xsd:element>
    <xsd:element name="PreviewExists" ma:index="19" nillable="true" ma:displayName="Изображение для просмотра существует" ma:default="FALSE" ma:hidden="true" ma:internalName="PreviewExists" ma:readOnly="true">
      <xsd:simpleType>
        <xsd:restriction base="dms:Boolean"/>
      </xsd:simpleType>
    </xsd:element>
    <xsd:element name="ImageWidth" ma:index="20" nillable="true" ma:displayName="Ширина" ma:internalName="ImageWidth" ma:readOnly="true">
      <xsd:simpleType>
        <xsd:restriction base="dms:Unknown"/>
      </xsd:simpleType>
    </xsd:element>
    <xsd:element name="ImageHeight" ma:index="22" nillable="true" ma:displayName="Высота" ma:internalName="ImageHeight" ma:readOnly="true">
      <xsd:simpleType>
        <xsd:restriction base="dms:Unknown"/>
      </xsd:simpleType>
    </xsd:element>
    <xsd:element name="ImageCreateDate" ma:index="25" nillable="true" ma:displayName="Дата создания рисунка" ma:format="DateTime" ma:hidden="true" ma:internalName="ImageCreate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26" nillable="true" ma:displayName="Авторские права" ma:internalName="wic_System_Copyright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9f6480-9804-4c2d-9163-b993160d2696" elementFormDefault="qualified">
    <xsd:import namespace="http://schemas.microsoft.com/office/2006/documentManagement/types"/>
    <xsd:import namespace="http://schemas.microsoft.com/office/infopath/2007/PartnerControls"/>
    <xsd:element name="_dlc_DocId" ma:index="27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28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9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24" ma:displayName="Автор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 ma:index="23" ma:displayName="Заметки"/>
        <xsd:element name="keywords" minOccurs="0" maxOccurs="1" type="xsd:string" ma:index="14" ma:displayName="Ключевые слова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FE08B20-95D6-4140-B006-B064C7818555}"/>
</file>

<file path=customXml/itemProps2.xml><?xml version="1.0" encoding="utf-8"?>
<ds:datastoreItem xmlns:ds="http://schemas.openxmlformats.org/officeDocument/2006/customXml" ds:itemID="{7DF5FFEE-20F9-4480-94B6-2992DD7A92F2}"/>
</file>

<file path=customXml/itemProps3.xml><?xml version="1.0" encoding="utf-8"?>
<ds:datastoreItem xmlns:ds="http://schemas.openxmlformats.org/officeDocument/2006/customXml" ds:itemID="{370EC3C8-67F8-456A-B451-B7598BABE9CA}"/>
</file>

<file path=customXml/itemProps4.xml><?xml version="1.0" encoding="utf-8"?>
<ds:datastoreItem xmlns:ds="http://schemas.openxmlformats.org/officeDocument/2006/customXml" ds:itemID="{422F2FD7-C131-446F-BC63-7285B11880F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80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keywords/>
  <dc:description/>
  <cp:lastModifiedBy>User</cp:lastModifiedBy>
  <cp:revision>7</cp:revision>
  <dcterms:created xsi:type="dcterms:W3CDTF">2018-10-03T08:16:00Z</dcterms:created>
  <dcterms:modified xsi:type="dcterms:W3CDTF">2018-10-03T09:12:00Z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0x0101009148F5A04DDD49CBA7127AADA5FB792B00AADE34325A8B49CDA8BB4DB53328F214000668AC584D95724A952598D59E6E2819</vt:lpwstr>
  </property>
  <property fmtid="{D5CDD505-2E9C-101B-9397-08002B2CF9AE}" pid="3" name="_dlc_DocIdItemGuid">
    <vt:lpwstr>63e0902a-075b-4ad2-9e22-41d86c5a015c</vt:lpwstr>
  </property>
</Properties>
</file>